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68" w:rsidRDefault="00DD6168" w:rsidP="00DD6168">
      <w:pPr>
        <w:pStyle w:val="Default"/>
        <w:jc w:val="center"/>
        <w:rPr>
          <w:bCs/>
        </w:rPr>
      </w:pPr>
      <w:bookmarkStart w:id="0" w:name="_GoBack"/>
      <w:bookmarkEnd w:id="0"/>
      <w:r>
        <w:rPr>
          <w:b/>
          <w:bCs/>
          <w:sz w:val="23"/>
          <w:szCs w:val="23"/>
        </w:rPr>
        <w:t>Fornitura di “CYTOLYT SOLUTION</w:t>
      </w:r>
    </w:p>
    <w:p w:rsidR="00DD6168" w:rsidRPr="003A0A1B" w:rsidRDefault="00DD6168" w:rsidP="00DD6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DD6168" w:rsidRPr="003A0A1B" w:rsidRDefault="00DD6168" w:rsidP="00DD6168">
      <w:pPr>
        <w:rPr>
          <w:rFonts w:ascii="Times New Roman" w:hAnsi="Times New Roman" w:cs="Times New Roman"/>
          <w:b/>
          <w:sz w:val="24"/>
          <w:szCs w:val="24"/>
        </w:rPr>
      </w:pP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D6168" w:rsidRPr="003A0A1B" w:rsidRDefault="00DD6168" w:rsidP="00DD6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168" w:rsidRPr="003A0A1B" w:rsidRDefault="00DD6168" w:rsidP="00DD6168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D6168" w:rsidRDefault="00DD6168" w:rsidP="00DD6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DD6168" w:rsidRDefault="00DD6168" w:rsidP="00DD6168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8523C3" w:rsidRDefault="008523C3"/>
    <w:sectPr w:rsidR="008523C3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68"/>
    <w:rsid w:val="00616256"/>
    <w:rsid w:val="008523C3"/>
    <w:rsid w:val="00D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CFCAF-ED87-4D5B-8475-C6FD49A2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616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61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SCIOSCIA CAROL</dc:creator>
  <cp:lastModifiedBy>RENNA DANIELA</cp:lastModifiedBy>
  <cp:revision>2</cp:revision>
  <dcterms:created xsi:type="dcterms:W3CDTF">2018-06-20T11:51:00Z</dcterms:created>
  <dcterms:modified xsi:type="dcterms:W3CDTF">2018-06-20T11:51:00Z</dcterms:modified>
</cp:coreProperties>
</file>